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332CD771" w:rsidR="0047370E" w:rsidRPr="009804C6" w:rsidRDefault="0047370E" w:rsidP="00881B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881BEA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9804C6">
              <w:rPr>
                <w:b/>
                <w:bCs/>
                <w:noProof/>
                <w:sz w:val="26"/>
                <w:szCs w:val="26"/>
              </w:rPr>
              <w:t>_198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22691C9E" w:rsidR="0047370E" w:rsidRPr="002764E2" w:rsidRDefault="00C262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C2624F">
              <w:rPr>
                <w:b/>
                <w:bCs/>
                <w:noProof/>
                <w:sz w:val="26"/>
                <w:szCs w:val="26"/>
                <w:lang w:val="en-US"/>
              </w:rPr>
              <w:t>2330679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3A68FEC1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454F24">
        <w:rPr>
          <w:b/>
          <w:bCs/>
          <w:sz w:val="26"/>
          <w:szCs w:val="26"/>
        </w:rPr>
        <w:t>п</w:t>
      </w:r>
      <w:r w:rsidR="00454F24" w:rsidRPr="00FB6DD1">
        <w:rPr>
          <w:b/>
          <w:bCs/>
          <w:sz w:val="26"/>
          <w:szCs w:val="26"/>
        </w:rPr>
        <w:t xml:space="preserve">ровода </w:t>
      </w:r>
      <w:r w:rsidR="00E61598">
        <w:rPr>
          <w:b/>
          <w:bCs/>
          <w:sz w:val="26"/>
          <w:szCs w:val="26"/>
        </w:rPr>
        <w:t>обмоточного</w:t>
      </w:r>
      <w:r w:rsidR="00473DF5" w:rsidRPr="003F0952">
        <w:rPr>
          <w:b/>
          <w:bCs/>
          <w:sz w:val="26"/>
          <w:szCs w:val="26"/>
        </w:rPr>
        <w:t xml:space="preserve"> </w:t>
      </w:r>
      <w:r w:rsidR="00C2624F" w:rsidRPr="00C2624F">
        <w:rPr>
          <w:b/>
          <w:bCs/>
          <w:sz w:val="26"/>
          <w:szCs w:val="26"/>
        </w:rPr>
        <w:t>АПСД 3,55х11,2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881BEA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0EC320C3" w:rsidR="00FC13D4" w:rsidRDefault="00FC13D4" w:rsidP="009804C6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9804C6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532518F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Алюминиевая проволока:</w:t>
      </w:r>
    </w:p>
    <w:p w14:paraId="513BB3B1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• диаметр от 1,000 до 5,000 мм,</w:t>
      </w:r>
    </w:p>
    <w:p w14:paraId="7A695FB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размер стороны "а” от 1,80 до 5,60 мм и стороны "b” от 3,35 до 14,00 мм; </w:t>
      </w:r>
    </w:p>
    <w:p w14:paraId="27667DF0" w14:textId="3CE35FC3" w:rsidR="00FB6DD1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Изоляция из двух слоёв стеклянных нитей, с подклейкой и пропиткой электроизоляционным глифталевым лаком.</w:t>
      </w:r>
    </w:p>
    <w:p w14:paraId="465D290A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21FA2A85" w14:textId="5FD6A000" w:rsidR="00FB6DD1" w:rsidRPr="00021C54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Провод АПСД применяется для изготовления обмоток температурного класса "F": двигателей, трансформаторов, генераторов, электросварочного оборудования и электрической пусковой аппаратуры. Ресурс работы проводов - 20000 часов.</w:t>
      </w:r>
    </w:p>
    <w:p w14:paraId="47C5012F" w14:textId="77777777" w:rsidR="003F0952" w:rsidRPr="00021C54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6D4DFAF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</w:t>
      </w:r>
      <w:r w:rsidR="003F0952" w:rsidRPr="003F0952">
        <w:rPr>
          <w:sz w:val="24"/>
          <w:szCs w:val="24"/>
        </w:rPr>
        <w:t>55</w:t>
      </w:r>
      <w:r w:rsidRPr="00FB6DD1">
        <w:rPr>
          <w:sz w:val="24"/>
          <w:szCs w:val="24"/>
        </w:rPr>
        <w:t>°С (B)</w:t>
      </w:r>
    </w:p>
    <w:p w14:paraId="153DEAFD" w14:textId="79DD86D7" w:rsidR="00FB6DD1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Гарантийный срок хранения проводов - 12 месяцев.</w:t>
      </w:r>
    </w:p>
    <w:p w14:paraId="0828A21E" w14:textId="1AD42DA4" w:rsidR="0020037C" w:rsidRPr="00B51E0D" w:rsidRDefault="0020037C" w:rsidP="0020037C">
      <w:pPr>
        <w:numPr>
          <w:ilvl w:val="0"/>
          <w:numId w:val="5"/>
        </w:numPr>
        <w:tabs>
          <w:tab w:val="clear" w:pos="432"/>
        </w:tabs>
        <w:spacing w:before="75" w:after="150"/>
        <w:ind w:left="75" w:firstLine="0"/>
        <w:jc w:val="left"/>
        <w:outlineLvl w:val="1"/>
        <w:rPr>
          <w:b/>
          <w:color w:val="000000"/>
          <w:sz w:val="28"/>
          <w:szCs w:val="28"/>
        </w:rPr>
      </w:pPr>
      <w:r w:rsidRPr="00B51E0D">
        <w:rPr>
          <w:b/>
          <w:color w:val="000000"/>
          <w:sz w:val="28"/>
          <w:szCs w:val="28"/>
        </w:rPr>
        <w:t xml:space="preserve">Характеристики обмоточных проводов марки </w:t>
      </w:r>
      <w:r w:rsidR="00B51E0D" w:rsidRPr="00B51E0D">
        <w:rPr>
          <w:b/>
          <w:bCs/>
          <w:sz w:val="28"/>
          <w:szCs w:val="28"/>
        </w:rPr>
        <w:t>АПСД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3F0952" w:rsidRPr="003F0952" w14:paraId="760FF5FE" w14:textId="77777777" w:rsidTr="00B51E0D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hideMark/>
          </w:tcPr>
          <w:p w14:paraId="17EA10DA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 xml:space="preserve">Размер 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проволоки,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0995448E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Макс. размер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3E73A865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Масса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3F0952" w:rsidRPr="003F0952" w14:paraId="04578426" w14:textId="77777777" w:rsidTr="00B51E0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14:paraId="5D5D002A" w14:textId="361E110D" w:rsidR="003F0952" w:rsidRPr="003F0952" w:rsidRDefault="00C2624F" w:rsidP="00473DF5">
            <w:pPr>
              <w:ind w:firstLine="0"/>
              <w:jc w:val="center"/>
              <w:rPr>
                <w:sz w:val="16"/>
                <w:szCs w:val="16"/>
              </w:rPr>
            </w:pPr>
            <w:r w:rsidRPr="00C2624F">
              <w:rPr>
                <w:sz w:val="24"/>
                <w:szCs w:val="24"/>
              </w:rPr>
              <w:t>3,55х11,2</w:t>
            </w:r>
          </w:p>
        </w:tc>
        <w:tc>
          <w:tcPr>
            <w:tcW w:w="0" w:type="auto"/>
            <w:vAlign w:val="center"/>
            <w:hideMark/>
          </w:tcPr>
          <w:p w14:paraId="53DC44DE" w14:textId="5549C29C" w:rsidR="003F0952" w:rsidRPr="00C2624F" w:rsidRDefault="000D5E00" w:rsidP="000D5E00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473DF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04</w:t>
            </w:r>
            <w:r w:rsidR="00B51E0D">
              <w:rPr>
                <w:sz w:val="24"/>
                <w:szCs w:val="24"/>
              </w:rPr>
              <w:t>х</w:t>
            </w:r>
            <w:r w:rsidR="00C2624F">
              <w:rPr>
                <w:sz w:val="24"/>
                <w:szCs w:val="24"/>
                <w:lang w:val="en-US"/>
              </w:rPr>
              <w:t>11</w:t>
            </w:r>
            <w:r w:rsidR="00473DF5">
              <w:rPr>
                <w:sz w:val="24"/>
                <w:szCs w:val="24"/>
              </w:rPr>
              <w:t>,</w:t>
            </w:r>
            <w:r w:rsidR="00C2624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44ACAEB" w14:textId="3142F28C" w:rsidR="003F0952" w:rsidRPr="003F0952" w:rsidRDefault="00C2624F" w:rsidP="000D5E0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1</w:t>
            </w:r>
            <w:r w:rsidR="000D5E0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,2</w:t>
            </w:r>
            <w:r w:rsidR="000D5E00">
              <w:rPr>
                <w:sz w:val="24"/>
                <w:szCs w:val="24"/>
              </w:rPr>
              <w:t>7</w:t>
            </w:r>
            <w:r w:rsidR="003F0952" w:rsidRPr="003F0952">
              <w:rPr>
                <w:sz w:val="24"/>
                <w:szCs w:val="24"/>
              </w:rPr>
              <w:t> 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6ECC856B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0B1089AA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881BE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41A8581A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1BE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6C3EAB15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1BE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2BB6743B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81BE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41BF298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4DD50FDA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2EA83E8B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81BEA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01CDF0B2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3AB0E0C9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881BEA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54978F9D" w14:textId="77777777" w:rsidR="00021C54" w:rsidRDefault="00021C54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556D67A8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</w:t>
      </w:r>
      <w:r w:rsidR="00021C54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43C34" w14:textId="77777777" w:rsidR="00C235AA" w:rsidRDefault="00C235AA">
      <w:r>
        <w:separator/>
      </w:r>
    </w:p>
  </w:endnote>
  <w:endnote w:type="continuationSeparator" w:id="0">
    <w:p w14:paraId="2570B207" w14:textId="77777777" w:rsidR="00C235AA" w:rsidRDefault="00C2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C57DA" w14:textId="77777777" w:rsidR="00C235AA" w:rsidRDefault="00C235AA">
      <w:r>
        <w:separator/>
      </w:r>
    </w:p>
  </w:footnote>
  <w:footnote w:type="continuationSeparator" w:id="0">
    <w:p w14:paraId="14892857" w14:textId="77777777" w:rsidR="00C235AA" w:rsidRDefault="00C23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1C54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6672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E00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3E1B"/>
    <w:rsid w:val="00115340"/>
    <w:rsid w:val="00117D59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0952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DDC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4F24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3DF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299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6154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1BEA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04C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03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0D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2B0E"/>
    <w:rsid w:val="00C142E2"/>
    <w:rsid w:val="00C15F94"/>
    <w:rsid w:val="00C16173"/>
    <w:rsid w:val="00C1752C"/>
    <w:rsid w:val="00C179D9"/>
    <w:rsid w:val="00C20961"/>
    <w:rsid w:val="00C235AA"/>
    <w:rsid w:val="00C23658"/>
    <w:rsid w:val="00C244E1"/>
    <w:rsid w:val="00C24573"/>
    <w:rsid w:val="00C2470F"/>
    <w:rsid w:val="00C24712"/>
    <w:rsid w:val="00C25783"/>
    <w:rsid w:val="00C25DF4"/>
    <w:rsid w:val="00C2624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12B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6A7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1598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6D7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017A"/>
    <w:rsid w:val="00F825D2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A3DA6A70-6EDC-4C0A-932B-74DC1CA6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E7B6E69-9CCE-41B2-9792-44DC70377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11557C-8D6F-4EE7-A681-734DA6927C61}">
  <ds:schemaRefs>
    <ds:schemaRef ds:uri="http://schemas.openxmlformats.org/package/2006/metadata/core-properties"/>
    <ds:schemaRef ds:uri="http://www.w3.org/XML/1998/namespace"/>
    <ds:schemaRef ds:uri="aeb3e8e0-784a-4348-b8a9-74d788c4fa59"/>
    <ds:schemaRef ds:uri="http://schemas.microsoft.com/office/2006/documentManagement/types"/>
    <ds:schemaRef ds:uri="http://purl.org/dc/terms/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2014-07-11T05:50:00Z</cp:lastPrinted>
  <dcterms:created xsi:type="dcterms:W3CDTF">2015-09-18T11:56:00Z</dcterms:created>
  <dcterms:modified xsi:type="dcterms:W3CDTF">2017-05-23T08:31:00Z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